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068EC" w14:textId="77777777" w:rsidR="003A1D17" w:rsidRDefault="003A1D17" w:rsidP="003A1D17">
      <w:r>
        <w:t>_</w:t>
      </w:r>
      <w:proofErr w:type="spellStart"/>
      <w:r>
        <w:t>stacktrace</w:t>
      </w:r>
      <w:proofErr w:type="spellEnd"/>
      <w:r>
        <w:t xml:space="preserve"> = 7</w:t>
      </w:r>
    </w:p>
    <w:p w14:paraId="7A45D2EA" w14:textId="77777777" w:rsidR="003A1D17" w:rsidRDefault="003A1D17" w:rsidP="003A1D17"/>
    <w:p w14:paraId="63B94927" w14:textId="77777777" w:rsidR="003A1D17" w:rsidRDefault="003A1D17" w:rsidP="003A1D17">
      <w:r>
        <w:t>/* SKILL commands for user customization */</w:t>
      </w:r>
    </w:p>
    <w:p w14:paraId="5638379B" w14:textId="77777777" w:rsidR="003A1D17" w:rsidRDefault="003A1D17" w:rsidP="003A1D17">
      <w:proofErr w:type="spellStart"/>
      <w:proofErr w:type="gramStart"/>
      <w:r>
        <w:t>hiSetFilterOptions</w:t>
      </w:r>
      <w:proofErr w:type="spellEnd"/>
      <w:r>
        <w:t>(</w:t>
      </w:r>
      <w:proofErr w:type="gramEnd"/>
      <w:r>
        <w:t xml:space="preserve">t t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 t)                 /* Log filter options      */</w:t>
      </w:r>
    </w:p>
    <w:p w14:paraId="45BA185D" w14:textId="77777777" w:rsidR="003A1D17" w:rsidRDefault="003A1D17" w:rsidP="003A1D17">
      <w:proofErr w:type="spellStart"/>
      <w:proofErr w:type="gramStart"/>
      <w:r>
        <w:t>hiGetCIWindow</w:t>
      </w:r>
      <w:proofErr w:type="spellEnd"/>
      <w:r>
        <w:t>(</w:t>
      </w:r>
      <w:proofErr w:type="gramEnd"/>
      <w:r>
        <w:t>)-&gt;</w:t>
      </w:r>
      <w:proofErr w:type="spellStart"/>
      <w:r>
        <w:t>displayMouseBinding</w:t>
      </w:r>
      <w:proofErr w:type="spellEnd"/>
      <w:r>
        <w:t xml:space="preserve"> = t</w:t>
      </w:r>
    </w:p>
    <w:p w14:paraId="0F458693" w14:textId="77777777" w:rsidR="003A1D17" w:rsidRDefault="003A1D17" w:rsidP="003A1D17">
      <w:proofErr w:type="spellStart"/>
      <w:proofErr w:type="gramStart"/>
      <w:r>
        <w:t>hiGetCIWindow</w:t>
      </w:r>
      <w:proofErr w:type="spellEnd"/>
      <w:r>
        <w:t>(</w:t>
      </w:r>
      <w:proofErr w:type="gramEnd"/>
      <w:r>
        <w:t>)-&gt;</w:t>
      </w:r>
      <w:proofErr w:type="spellStart"/>
      <w:r>
        <w:t>scrollBars</w:t>
      </w:r>
      <w:proofErr w:type="spellEnd"/>
      <w:r>
        <w:t xml:space="preserve"> = t                   /* Turn on scroll bars     */</w:t>
      </w:r>
    </w:p>
    <w:p w14:paraId="79486042" w14:textId="77777777" w:rsidR="003A1D17" w:rsidRDefault="003A1D17" w:rsidP="003A1D17">
      <w:proofErr w:type="spellStart"/>
      <w:proofErr w:type="gramStart"/>
      <w:r>
        <w:t>hiGetCIWindow</w:t>
      </w:r>
      <w:proofErr w:type="spellEnd"/>
      <w:r>
        <w:t>(</w:t>
      </w:r>
      <w:proofErr w:type="gramEnd"/>
      <w:r>
        <w:t>)-&gt;infix = nil                      /* Turn off infix          */</w:t>
      </w:r>
    </w:p>
    <w:p w14:paraId="68A1C048" w14:textId="77777777" w:rsidR="003A1D17" w:rsidRDefault="003A1D17" w:rsidP="003A1D17">
      <w:proofErr w:type="spellStart"/>
      <w:proofErr w:type="gramStart"/>
      <w:r>
        <w:t>hiGetCIWindow</w:t>
      </w:r>
      <w:proofErr w:type="spellEnd"/>
      <w:r>
        <w:t>(</w:t>
      </w:r>
      <w:proofErr w:type="gramEnd"/>
      <w:r>
        <w:t>)-&gt;</w:t>
      </w:r>
      <w:proofErr w:type="spellStart"/>
      <w:r>
        <w:t>displayMouseBinding</w:t>
      </w:r>
      <w:proofErr w:type="spellEnd"/>
      <w:r>
        <w:t xml:space="preserve"> = t</w:t>
      </w:r>
    </w:p>
    <w:p w14:paraId="205A712F" w14:textId="77777777" w:rsidR="003A1D17" w:rsidRDefault="003A1D17" w:rsidP="003A1D17">
      <w:proofErr w:type="spellStart"/>
      <w:proofErr w:type="gramStart"/>
      <w:r>
        <w:t>hiSetUndoLimit</w:t>
      </w:r>
      <w:proofErr w:type="spellEnd"/>
      <w:r>
        <w:t>(</w:t>
      </w:r>
      <w:proofErr w:type="gramEnd"/>
      <w:r>
        <w:t xml:space="preserve">10)                                /* Allow 10 </w:t>
      </w:r>
      <w:proofErr w:type="spellStart"/>
      <w:r>
        <w:t>undos</w:t>
      </w:r>
      <w:proofErr w:type="spellEnd"/>
      <w:r>
        <w:t xml:space="preserve">          */</w:t>
      </w:r>
    </w:p>
    <w:p w14:paraId="48B4E88C" w14:textId="77777777" w:rsidR="003A1D17" w:rsidRDefault="003A1D17" w:rsidP="003A1D17">
      <w:proofErr w:type="spellStart"/>
      <w:proofErr w:type="gramStart"/>
      <w:r>
        <w:t>hiSetMultiClickTime</w:t>
      </w:r>
      <w:proofErr w:type="spellEnd"/>
      <w:r>
        <w:t>(</w:t>
      </w:r>
      <w:proofErr w:type="gramEnd"/>
      <w:r>
        <w:t>500)                          /* Set double click=500    */</w:t>
      </w:r>
    </w:p>
    <w:p w14:paraId="5F4A1FD8" w14:textId="77777777" w:rsidR="003A1D17" w:rsidRDefault="003A1D17" w:rsidP="003A1D17">
      <w:proofErr w:type="spellStart"/>
      <w:proofErr w:type="gramStart"/>
      <w:r>
        <w:t>hiFormApply</w:t>
      </w:r>
      <w:proofErr w:type="spellEnd"/>
      <w:r>
        <w:t xml:space="preserve">( </w:t>
      </w:r>
      <w:proofErr w:type="spellStart"/>
      <w:r>
        <w:t>hiSysProps</w:t>
      </w:r>
      <w:proofErr w:type="spellEnd"/>
      <w:proofErr w:type="gramEnd"/>
      <w:r>
        <w:t xml:space="preserve"> )</w:t>
      </w:r>
    </w:p>
    <w:p w14:paraId="39B48B45" w14:textId="77777777" w:rsidR="003A1D17" w:rsidRDefault="003A1D17" w:rsidP="003A1D17"/>
    <w:p w14:paraId="5E4F9BD3" w14:textId="77777777" w:rsidR="003A1D17" w:rsidRDefault="003A1D17" w:rsidP="003A1D17">
      <w:proofErr w:type="spellStart"/>
      <w:proofErr w:type="gramStart"/>
      <w:r>
        <w:t>leSetEnv</w:t>
      </w:r>
      <w:proofErr w:type="spellEnd"/>
      <w:r>
        <w:t>(</w:t>
      </w:r>
      <w:proofErr w:type="gramEnd"/>
      <w:r>
        <w:t>"</w:t>
      </w:r>
      <w:proofErr w:type="spellStart"/>
      <w:r>
        <w:t>modalCommands</w:t>
      </w:r>
      <w:proofErr w:type="spellEnd"/>
      <w:r>
        <w:t>" t)</w:t>
      </w:r>
    </w:p>
    <w:p w14:paraId="2F19CB9D" w14:textId="77777777" w:rsidR="003A1D17" w:rsidRDefault="003A1D17" w:rsidP="003A1D17">
      <w:proofErr w:type="spellStart"/>
      <w:proofErr w:type="gramStart"/>
      <w:r>
        <w:t>leSetEnv</w:t>
      </w:r>
      <w:proofErr w:type="spellEnd"/>
      <w:r>
        <w:t>(</w:t>
      </w:r>
      <w:proofErr w:type="gramEnd"/>
      <w:r>
        <w:t>"</w:t>
      </w:r>
      <w:proofErr w:type="spellStart"/>
      <w:r>
        <w:t>displayRefPoint</w:t>
      </w:r>
      <w:proofErr w:type="spellEnd"/>
      <w:r>
        <w:t>" t)</w:t>
      </w:r>
    </w:p>
    <w:p w14:paraId="0BA51756" w14:textId="77777777" w:rsidR="003A1D17" w:rsidRDefault="003A1D17" w:rsidP="003A1D17">
      <w:proofErr w:type="spellStart"/>
      <w:proofErr w:type="gramStart"/>
      <w:r>
        <w:t>leSetEnv</w:t>
      </w:r>
      <w:proofErr w:type="spellEnd"/>
      <w:r>
        <w:t>(</w:t>
      </w:r>
      <w:proofErr w:type="gramEnd"/>
      <w:r>
        <w:t>"</w:t>
      </w:r>
      <w:proofErr w:type="spellStart"/>
      <w:r>
        <w:t>autoSetRefPoint</w:t>
      </w:r>
      <w:proofErr w:type="spellEnd"/>
      <w:r>
        <w:t>" nil)</w:t>
      </w:r>
    </w:p>
    <w:p w14:paraId="577CF4CA" w14:textId="77777777" w:rsidR="003A1D17" w:rsidRDefault="003A1D17" w:rsidP="003A1D17">
      <w:proofErr w:type="spellStart"/>
      <w:proofErr w:type="gramStart"/>
      <w:r>
        <w:t>leSetEnv</w:t>
      </w:r>
      <w:proofErr w:type="spellEnd"/>
      <w:r>
        <w:t>(</w:t>
      </w:r>
      <w:proofErr w:type="gramEnd"/>
      <w:r>
        <w:t>"</w:t>
      </w:r>
      <w:proofErr w:type="spellStart"/>
      <w:r>
        <w:t>gravityOn</w:t>
      </w:r>
      <w:proofErr w:type="spellEnd"/>
      <w:r>
        <w:t>" t)</w:t>
      </w:r>
    </w:p>
    <w:p w14:paraId="6FC7CC36" w14:textId="77777777" w:rsidR="003A1D17" w:rsidRDefault="003A1D17" w:rsidP="003A1D17">
      <w:proofErr w:type="spellStart"/>
      <w:proofErr w:type="gramStart"/>
      <w:r>
        <w:t>leSetEnv</w:t>
      </w:r>
      <w:proofErr w:type="spellEnd"/>
      <w:r>
        <w:t>(</w:t>
      </w:r>
      <w:proofErr w:type="gramEnd"/>
      <w:r>
        <w:t>"</w:t>
      </w:r>
      <w:proofErr w:type="spellStart"/>
      <w:r>
        <w:t>gravityType</w:t>
      </w:r>
      <w:proofErr w:type="spellEnd"/>
      <w:r>
        <w:t>" list("centerline" "edge" "vertex" "end"))</w:t>
      </w:r>
    </w:p>
    <w:p w14:paraId="5EF223DC" w14:textId="77777777" w:rsidR="003A1D17" w:rsidRDefault="003A1D17" w:rsidP="003A1D17">
      <w:proofErr w:type="spellStart"/>
      <w:proofErr w:type="gramStart"/>
      <w:r>
        <w:t>leSetEnv</w:t>
      </w:r>
      <w:proofErr w:type="spellEnd"/>
      <w:r>
        <w:t>(</w:t>
      </w:r>
      <w:proofErr w:type="gramEnd"/>
      <w:r>
        <w:t>"</w:t>
      </w:r>
      <w:proofErr w:type="spellStart"/>
      <w:r>
        <w:t>gravityAperture</w:t>
      </w:r>
      <w:proofErr w:type="spellEnd"/>
      <w:r>
        <w:t>" 3.0)</w:t>
      </w:r>
    </w:p>
    <w:p w14:paraId="0A568CA9" w14:textId="77777777" w:rsidR="003A1D17" w:rsidRDefault="003A1D17" w:rsidP="003A1D17">
      <w:proofErr w:type="spellStart"/>
      <w:proofErr w:type="gramStart"/>
      <w:r>
        <w:t>leSetEnv</w:t>
      </w:r>
      <w:proofErr w:type="spellEnd"/>
      <w:r>
        <w:t>(</w:t>
      </w:r>
      <w:proofErr w:type="gramEnd"/>
      <w:r>
        <w:t>"</w:t>
      </w:r>
      <w:proofErr w:type="spellStart"/>
      <w:r>
        <w:t>gravityDepth</w:t>
      </w:r>
      <w:proofErr w:type="spellEnd"/>
      <w:r>
        <w:t>" 20)</w:t>
      </w:r>
    </w:p>
    <w:p w14:paraId="355EEBCA" w14:textId="77777777" w:rsidR="003A1D17" w:rsidRDefault="003A1D17" w:rsidP="003A1D17">
      <w:proofErr w:type="spellStart"/>
      <w:proofErr w:type="gramStart"/>
      <w:r>
        <w:t>leSetEnv</w:t>
      </w:r>
      <w:proofErr w:type="spellEnd"/>
      <w:r>
        <w:t>(</w:t>
      </w:r>
      <w:proofErr w:type="gramEnd"/>
      <w:r>
        <w:t>"</w:t>
      </w:r>
      <w:proofErr w:type="spellStart"/>
      <w:r>
        <w:t>flattenMode</w:t>
      </w:r>
      <w:proofErr w:type="spellEnd"/>
      <w:r>
        <w:t>" "one level")</w:t>
      </w:r>
    </w:p>
    <w:p w14:paraId="1588674C" w14:textId="77777777" w:rsidR="003A1D17" w:rsidRDefault="003A1D17" w:rsidP="003A1D17">
      <w:proofErr w:type="spellStart"/>
      <w:proofErr w:type="gramStart"/>
      <w:r>
        <w:t>leSetEnv</w:t>
      </w:r>
      <w:proofErr w:type="spellEnd"/>
      <w:r>
        <w:t>(</w:t>
      </w:r>
      <w:proofErr w:type="gramEnd"/>
      <w:r>
        <w:t>"</w:t>
      </w:r>
      <w:proofErr w:type="spellStart"/>
      <w:r>
        <w:t>flattenPCells</w:t>
      </w:r>
      <w:proofErr w:type="spellEnd"/>
      <w:r>
        <w:t>" t)</w:t>
      </w:r>
    </w:p>
    <w:p w14:paraId="2CEF89F4" w14:textId="77777777" w:rsidR="003A1D17" w:rsidRDefault="003A1D17" w:rsidP="003A1D17"/>
    <w:p w14:paraId="7C8C2A15" w14:textId="77777777" w:rsidR="003A1D17" w:rsidRDefault="003A1D17" w:rsidP="003A1D17">
      <w:r>
        <w:t>;;</w:t>
      </w:r>
    </w:p>
    <w:p w14:paraId="28375CAB" w14:textId="77777777" w:rsidR="003A1D17" w:rsidRDefault="003A1D17" w:rsidP="003A1D17">
      <w:proofErr w:type="gramStart"/>
      <w:r>
        <w:t>;;</w:t>
      </w:r>
      <w:proofErr w:type="gramEnd"/>
      <w:r>
        <w:t xml:space="preserve">   The global variable </w:t>
      </w:r>
      <w:proofErr w:type="spellStart"/>
      <w:r>
        <w:t>ibmPdkPath</w:t>
      </w:r>
      <w:proofErr w:type="spellEnd"/>
      <w:r>
        <w:t xml:space="preserve"> must be customized to your installation path.</w:t>
      </w:r>
    </w:p>
    <w:p w14:paraId="6EEADB78" w14:textId="77777777" w:rsidR="003A1D17" w:rsidRDefault="003A1D17" w:rsidP="003A1D17">
      <w:proofErr w:type="gramStart"/>
      <w:r>
        <w:t>;;</w:t>
      </w:r>
      <w:proofErr w:type="gramEnd"/>
      <w:r>
        <w:t xml:space="preserve">   This variable may be used by IBM_PDK SKILL procedures.  Please update.</w:t>
      </w:r>
    </w:p>
    <w:p w14:paraId="42F27225" w14:textId="77777777" w:rsidR="003A1D17" w:rsidRDefault="003A1D17" w:rsidP="003A1D17">
      <w:proofErr w:type="gramStart"/>
      <w:r>
        <w:t>;;</w:t>
      </w:r>
      <w:proofErr w:type="gramEnd"/>
      <w:r>
        <w:t xml:space="preserve">   The DPL </w:t>
      </w:r>
      <w:proofErr w:type="spellStart"/>
      <w:r>
        <w:t>ibmPdk</w:t>
      </w:r>
      <w:proofErr w:type="spellEnd"/>
      <w:r>
        <w:t xml:space="preserve"> is defined in the </w:t>
      </w:r>
      <w:proofErr w:type="spellStart"/>
      <w:r>
        <w:t>ibmPdkProcs</w:t>
      </w:r>
      <w:proofErr w:type="spellEnd"/>
      <w:r>
        <w:t xml:space="preserve"> context file.  If this file is</w:t>
      </w:r>
    </w:p>
    <w:p w14:paraId="6A11D07A" w14:textId="77777777" w:rsidR="003A1D17" w:rsidRDefault="003A1D17" w:rsidP="003A1D17">
      <w:proofErr w:type="gramStart"/>
      <w:r>
        <w:t>;;</w:t>
      </w:r>
      <w:proofErr w:type="gramEnd"/>
      <w:r>
        <w:t xml:space="preserve">   not loaded please uncomment the following line:</w:t>
      </w:r>
    </w:p>
    <w:p w14:paraId="4877CCC2" w14:textId="77777777" w:rsidR="003A1D17" w:rsidRDefault="003A1D17" w:rsidP="003A1D17">
      <w:proofErr w:type="gramStart"/>
      <w:r>
        <w:t>;;</w:t>
      </w:r>
      <w:proofErr w:type="gramEnd"/>
      <w:r>
        <w:t xml:space="preserve">   </w:t>
      </w:r>
      <w:proofErr w:type="spellStart"/>
      <w:r>
        <w:t>ibmPdk</w:t>
      </w:r>
      <w:proofErr w:type="spellEnd"/>
      <w:r>
        <w:t>=list()</w:t>
      </w:r>
    </w:p>
    <w:p w14:paraId="36F712A8" w14:textId="77777777" w:rsidR="003A1D17" w:rsidRDefault="003A1D17" w:rsidP="003A1D17">
      <w:r>
        <w:t>;;</w:t>
      </w:r>
    </w:p>
    <w:p w14:paraId="3F938B40" w14:textId="77777777" w:rsidR="003A1D17" w:rsidRDefault="003A1D17" w:rsidP="003A1D17">
      <w:proofErr w:type="gramStart"/>
      <w:r>
        <w:t>;;</w:t>
      </w:r>
      <w:proofErr w:type="gramEnd"/>
      <w:r>
        <w:t xml:space="preserve">   The </w:t>
      </w:r>
      <w:proofErr w:type="spellStart"/>
      <w:r>
        <w:t>ibmPdkProcs.cxt</w:t>
      </w:r>
      <w:proofErr w:type="spellEnd"/>
      <w:r>
        <w:t xml:space="preserve"> file registers Cadence trigger functions for all editors.</w:t>
      </w:r>
    </w:p>
    <w:p w14:paraId="1A51F663" w14:textId="77777777" w:rsidR="003A1D17" w:rsidRDefault="003A1D17" w:rsidP="003A1D17">
      <w:proofErr w:type="gramStart"/>
      <w:r>
        <w:t>;;</w:t>
      </w:r>
      <w:proofErr w:type="gramEnd"/>
      <w:r>
        <w:t xml:space="preserve">   This will place the banner, IBM_PDK, on each edit session and set in the file</w:t>
      </w:r>
    </w:p>
    <w:p w14:paraId="5565E92A" w14:textId="77777777" w:rsidR="003A1D17" w:rsidRDefault="003A1D17" w:rsidP="003A1D17">
      <w:proofErr w:type="gramStart"/>
      <w:r>
        <w:t>;;</w:t>
      </w:r>
      <w:proofErr w:type="gramEnd"/>
      <w:r>
        <w:t xml:space="preserve">   /afs/btv/data/ams/dev/IBM_PDK/bicmos8hp/rel/cdslib/bicmos8hp/ibmPdkMenu.def</w:t>
      </w:r>
    </w:p>
    <w:p w14:paraId="41AEC8C0" w14:textId="77777777" w:rsidR="003A1D17" w:rsidRDefault="003A1D17" w:rsidP="003A1D17">
      <w:proofErr w:type="gramStart"/>
      <w:r>
        <w:t>;;</w:t>
      </w:r>
      <w:proofErr w:type="gramEnd"/>
      <w:r>
        <w:t xml:space="preserve">   IBM_PDK trigger functions are</w:t>
      </w:r>
    </w:p>
    <w:p w14:paraId="69583514" w14:textId="77777777" w:rsidR="003A1D17" w:rsidRDefault="003A1D17" w:rsidP="003A1D17">
      <w:proofErr w:type="gramStart"/>
      <w:r>
        <w:t>;;</w:t>
      </w:r>
      <w:proofErr w:type="gramEnd"/>
      <w:r>
        <w:t xml:space="preserve">       </w:t>
      </w:r>
      <w:proofErr w:type="spellStart"/>
      <w:r>
        <w:t>ibmPdkCreateMenuSym</w:t>
      </w:r>
      <w:proofErr w:type="spellEnd"/>
      <w:r>
        <w:t xml:space="preserve">           for symbol editors.</w:t>
      </w:r>
    </w:p>
    <w:p w14:paraId="77F93D78" w14:textId="77777777" w:rsidR="003A1D17" w:rsidRDefault="003A1D17" w:rsidP="003A1D17">
      <w:proofErr w:type="gramStart"/>
      <w:r>
        <w:t>;;</w:t>
      </w:r>
      <w:proofErr w:type="gramEnd"/>
      <w:r>
        <w:t xml:space="preserve">       </w:t>
      </w:r>
      <w:proofErr w:type="spellStart"/>
      <w:r>
        <w:t>ibmPdkCreateMenuSch</w:t>
      </w:r>
      <w:proofErr w:type="spellEnd"/>
      <w:r>
        <w:t xml:space="preserve">           for schematic editors.</w:t>
      </w:r>
    </w:p>
    <w:p w14:paraId="2FB81271" w14:textId="77777777" w:rsidR="003A1D17" w:rsidRDefault="003A1D17" w:rsidP="003A1D17">
      <w:proofErr w:type="gramStart"/>
      <w:r>
        <w:t>;;</w:t>
      </w:r>
      <w:proofErr w:type="gramEnd"/>
      <w:r>
        <w:t xml:space="preserve">       </w:t>
      </w:r>
      <w:proofErr w:type="spellStart"/>
      <w:r>
        <w:t>ibmPdkCreateMenuLe</w:t>
      </w:r>
      <w:proofErr w:type="spellEnd"/>
      <w:r>
        <w:t xml:space="preserve">            for layout and extract editors.</w:t>
      </w:r>
    </w:p>
    <w:p w14:paraId="43A8379E" w14:textId="77777777" w:rsidR="003A1D17" w:rsidRDefault="003A1D17" w:rsidP="003A1D17">
      <w:r>
        <w:t>;;</w:t>
      </w:r>
    </w:p>
    <w:p w14:paraId="276A7594" w14:textId="77777777" w:rsidR="003A1D17" w:rsidRDefault="003A1D17" w:rsidP="003A1D17">
      <w:proofErr w:type="gramStart"/>
      <w:r>
        <w:t>;;</w:t>
      </w:r>
      <w:proofErr w:type="gramEnd"/>
      <w:r>
        <w:t xml:space="preserve">   If the IBM_PDK trigger functions are unregistered by the customer site, the</w:t>
      </w:r>
    </w:p>
    <w:p w14:paraId="3A2D65B0" w14:textId="77777777" w:rsidR="003A1D17" w:rsidRDefault="003A1D17" w:rsidP="003A1D17">
      <w:proofErr w:type="gramStart"/>
      <w:r>
        <w:t>;;</w:t>
      </w:r>
      <w:proofErr w:type="gramEnd"/>
      <w:r>
        <w:t xml:space="preserve">   IBM_PDK banner may be placed by issuing the procedure </w:t>
      </w:r>
      <w:proofErr w:type="spellStart"/>
      <w:r>
        <w:t>ibmPdkAddMenu</w:t>
      </w:r>
      <w:proofErr w:type="spellEnd"/>
      <w:r>
        <w:t>().</w:t>
      </w:r>
    </w:p>
    <w:p w14:paraId="7AA2F03E" w14:textId="77777777" w:rsidR="003A1D17" w:rsidRDefault="003A1D17" w:rsidP="003A1D17">
      <w:proofErr w:type="gramStart"/>
      <w:r>
        <w:t>;;</w:t>
      </w:r>
      <w:proofErr w:type="gramEnd"/>
      <w:r>
        <w:t xml:space="preserve">   This function is bound to the PF11 key, or the "Stop" key on the SUN5</w:t>
      </w:r>
    </w:p>
    <w:p w14:paraId="57E77C86" w14:textId="77777777" w:rsidR="003A1D17" w:rsidRDefault="003A1D17" w:rsidP="003A1D17">
      <w:proofErr w:type="gramStart"/>
      <w:r>
        <w:t>;;</w:t>
      </w:r>
      <w:proofErr w:type="gramEnd"/>
      <w:r>
        <w:t xml:space="preserve">   keyboard.</w:t>
      </w:r>
    </w:p>
    <w:p w14:paraId="66A10036" w14:textId="77777777" w:rsidR="003A1D17" w:rsidRDefault="003A1D17" w:rsidP="003A1D17"/>
    <w:p w14:paraId="49920829" w14:textId="77777777" w:rsidR="003A1D17" w:rsidRDefault="003A1D17" w:rsidP="003A1D17">
      <w:proofErr w:type="gramStart"/>
      <w:r>
        <w:t>if(</w:t>
      </w:r>
      <w:proofErr w:type="spellStart"/>
      <w:proofErr w:type="gramEnd"/>
      <w:r>
        <w:t>gfPdkHome</w:t>
      </w:r>
      <w:proofErr w:type="spellEnd"/>
      <w:r>
        <w:t xml:space="preserve"> = </w:t>
      </w:r>
      <w:proofErr w:type="spellStart"/>
      <w:r>
        <w:t>getShellEnvVar</w:t>
      </w:r>
      <w:proofErr w:type="spellEnd"/>
      <w:r>
        <w:t>("/home/</w:t>
      </w:r>
      <w:proofErr w:type="spellStart"/>
      <w:r>
        <w:t>grps</w:t>
      </w:r>
      <w:proofErr w:type="spellEnd"/>
      <w:r>
        <w:t>/</w:t>
      </w:r>
      <w:proofErr w:type="spellStart"/>
      <w:r>
        <w:t>ef</w:t>
      </w:r>
      <w:proofErr w:type="spellEnd"/>
      <w:r>
        <w:t>-test/GLF8HP/130HPSIGE-8HP/") then</w:t>
      </w:r>
    </w:p>
    <w:p w14:paraId="024FDFFE" w14:textId="77777777" w:rsidR="003A1D17" w:rsidRDefault="003A1D17" w:rsidP="003A1D17">
      <w:r>
        <w:t xml:space="preserve">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"ENV variable GF_PDK_HOME set to %s\n" </w:t>
      </w:r>
      <w:proofErr w:type="spellStart"/>
      <w:r>
        <w:t>gfPdkHome</w:t>
      </w:r>
      <w:proofErr w:type="spellEnd"/>
      <w:r>
        <w:t>)</w:t>
      </w:r>
    </w:p>
    <w:p w14:paraId="4D50D79C" w14:textId="77777777" w:rsidR="003A1D17" w:rsidRDefault="003A1D17" w:rsidP="003A1D17">
      <w:r>
        <w:t xml:space="preserve">  </w:t>
      </w:r>
      <w:proofErr w:type="spellStart"/>
      <w:r>
        <w:t>ibmPdkPath</w:t>
      </w:r>
      <w:proofErr w:type="spellEnd"/>
      <w:r>
        <w:t xml:space="preserve"> = </w:t>
      </w:r>
      <w:proofErr w:type="spellStart"/>
      <w:proofErr w:type="gramStart"/>
      <w:r>
        <w:t>strcat</w:t>
      </w:r>
      <w:proofErr w:type="spellEnd"/>
      <w:r>
        <w:t>(</w:t>
      </w:r>
      <w:proofErr w:type="spellStart"/>
      <w:proofErr w:type="gramEnd"/>
      <w:r>
        <w:t>gfPdkHome</w:t>
      </w:r>
      <w:proofErr w:type="spellEnd"/>
      <w:r>
        <w:t xml:space="preserve"> "/home/</w:t>
      </w:r>
      <w:proofErr w:type="spellStart"/>
      <w:r>
        <w:t>grps</w:t>
      </w:r>
      <w:proofErr w:type="spellEnd"/>
      <w:r>
        <w:t>/</w:t>
      </w:r>
      <w:proofErr w:type="spellStart"/>
      <w:r>
        <w:t>ef</w:t>
      </w:r>
      <w:proofErr w:type="spellEnd"/>
      <w:r>
        <w:t>-test/GLF8HP/130HPSIGE-8HP/")</w:t>
      </w:r>
    </w:p>
    <w:p w14:paraId="316C4854" w14:textId="77777777" w:rsidR="003A1D17" w:rsidRDefault="003A1D17" w:rsidP="003A1D17">
      <w:r>
        <w:t>else</w:t>
      </w:r>
    </w:p>
    <w:p w14:paraId="221F8207" w14:textId="77777777" w:rsidR="003A1D17" w:rsidRDefault="003A1D17" w:rsidP="003A1D17">
      <w:r>
        <w:t xml:space="preserve">  </w:t>
      </w:r>
      <w:proofErr w:type="gramStart"/>
      <w:r>
        <w:t>warn(</w:t>
      </w:r>
      <w:proofErr w:type="gramEnd"/>
      <w:r>
        <w:t>"ENV variable GF_PDK_HOME variable not set!")</w:t>
      </w:r>
    </w:p>
    <w:p w14:paraId="2DCC1345" w14:textId="77777777" w:rsidR="003A1D17" w:rsidRDefault="003A1D17" w:rsidP="003A1D17">
      <w:r>
        <w:t xml:space="preserve">  </w:t>
      </w:r>
      <w:proofErr w:type="gramStart"/>
      <w:r>
        <w:t>warn(</w:t>
      </w:r>
      <w:proofErr w:type="gramEnd"/>
      <w:r>
        <w:t>"GF_PDK_HOME must be set to top level PDK directory")</w:t>
      </w:r>
    </w:p>
    <w:p w14:paraId="090C17E9" w14:textId="77777777" w:rsidR="003A1D17" w:rsidRDefault="003A1D17" w:rsidP="003A1D17">
      <w:r>
        <w:t xml:space="preserve">  </w:t>
      </w:r>
      <w:proofErr w:type="gramStart"/>
      <w:r>
        <w:t>warn(</w:t>
      </w:r>
      <w:proofErr w:type="gramEnd"/>
      <w:r>
        <w:t>"PDK procedures and libraries will not be loaded!")</w:t>
      </w:r>
    </w:p>
    <w:p w14:paraId="2FFDF0F4" w14:textId="77777777" w:rsidR="003A1D17" w:rsidRDefault="003A1D17" w:rsidP="003A1D17">
      <w:r>
        <w:t>)</w:t>
      </w:r>
    </w:p>
    <w:p w14:paraId="3C119A08" w14:textId="77777777" w:rsidR="003A1D17" w:rsidRDefault="003A1D17" w:rsidP="003A1D17"/>
    <w:p w14:paraId="0A4EF323" w14:textId="77777777" w:rsidR="003A1D17" w:rsidRDefault="003A1D17" w:rsidP="003A1D17">
      <w:proofErr w:type="spellStart"/>
      <w:proofErr w:type="gramStart"/>
      <w:r>
        <w:t>cond</w:t>
      </w:r>
      <w:proofErr w:type="spellEnd"/>
      <w:r>
        <w:t>(</w:t>
      </w:r>
      <w:proofErr w:type="gramEnd"/>
    </w:p>
    <w:p w14:paraId="11D22B1B" w14:textId="77777777" w:rsidR="003A1D17" w:rsidRDefault="003A1D17" w:rsidP="003A1D17">
      <w:r>
        <w:t xml:space="preserve">  </w:t>
      </w:r>
      <w:proofErr w:type="gramStart"/>
      <w:r>
        <w:t>( index</w:t>
      </w:r>
      <w:proofErr w:type="gramEnd"/>
      <w:r>
        <w:t>(</w:t>
      </w:r>
      <w:proofErr w:type="spellStart"/>
      <w:r>
        <w:t>getVersion</w:t>
      </w:r>
      <w:proofErr w:type="spellEnd"/>
      <w:r>
        <w:t>() "6.1")</w:t>
      </w:r>
    </w:p>
    <w:p w14:paraId="46CC76C9" w14:textId="77777777" w:rsidR="003A1D17" w:rsidRDefault="003A1D17" w:rsidP="003A1D17">
      <w:r>
        <w:t xml:space="preserve">    </w:t>
      </w:r>
      <w:proofErr w:type="spellStart"/>
      <w:proofErr w:type="gramStart"/>
      <w:r>
        <w:t>loadContext</w:t>
      </w:r>
      <w:proofErr w:type="spellEnd"/>
      <w:r>
        <w:t>(</w:t>
      </w:r>
      <w:proofErr w:type="spellStart"/>
      <w:proofErr w:type="gramEnd"/>
      <w:r>
        <w:t>strcat</w:t>
      </w:r>
      <w:proofErr w:type="spellEnd"/>
      <w:r>
        <w:t>(</w:t>
      </w:r>
      <w:proofErr w:type="spellStart"/>
      <w:r>
        <w:t>gfPdkHome</w:t>
      </w:r>
      <w:proofErr w:type="spellEnd"/>
      <w:r>
        <w:t xml:space="preserve"> "V1.8_1.1HP/DesignEnv/VirtuosoOA/context/64bit/ibmPdkProcs610.cxt"))</w:t>
      </w:r>
    </w:p>
    <w:p w14:paraId="2CF5DDE7" w14:textId="77777777" w:rsidR="003A1D17" w:rsidRDefault="003A1D17" w:rsidP="003A1D17">
      <w:r>
        <w:t xml:space="preserve">    </w:t>
      </w:r>
      <w:proofErr w:type="spellStart"/>
      <w:r>
        <w:t>hiRegTimer</w:t>
      </w:r>
      <w:proofErr w:type="spellEnd"/>
      <w:r>
        <w:t>("</w:t>
      </w:r>
      <w:proofErr w:type="spellStart"/>
      <w:proofErr w:type="gramStart"/>
      <w:r>
        <w:t>ibmPdkInit</w:t>
      </w:r>
      <w:proofErr w:type="spellEnd"/>
      <w:r>
        <w:t>(</w:t>
      </w:r>
      <w:proofErr w:type="gramEnd"/>
      <w:r>
        <w:t>)" 1))</w:t>
      </w:r>
    </w:p>
    <w:p w14:paraId="6F4EBB6F" w14:textId="77777777" w:rsidR="003A1D17" w:rsidRDefault="003A1D17" w:rsidP="003A1D17">
      <w:r>
        <w:t xml:space="preserve">  </w:t>
      </w:r>
      <w:proofErr w:type="gramStart"/>
      <w:r>
        <w:t>( t</w:t>
      </w:r>
      <w:proofErr w:type="gramEnd"/>
    </w:p>
    <w:p w14:paraId="3A798D55" w14:textId="77777777" w:rsidR="003A1D17" w:rsidRDefault="003A1D17" w:rsidP="003A1D17">
      <w:r>
        <w:t xml:space="preserve">    </w:t>
      </w:r>
      <w:proofErr w:type="gramStart"/>
      <w:r>
        <w:t>warn(</w:t>
      </w:r>
      <w:proofErr w:type="gramEnd"/>
      <w:r>
        <w:t>"</w:t>
      </w:r>
      <w:proofErr w:type="spellStart"/>
      <w:r>
        <w:t>ibmPdkProcs</w:t>
      </w:r>
      <w:proofErr w:type="spellEnd"/>
      <w:r>
        <w:t xml:space="preserve"> file not loaded. Only version IC6.1.x supported.\n"))</w:t>
      </w:r>
    </w:p>
    <w:p w14:paraId="642FC108" w14:textId="77777777" w:rsidR="003A1D17" w:rsidRDefault="003A1D17" w:rsidP="003A1D17">
      <w:proofErr w:type="gramStart"/>
      <w:r>
        <w:t>);</w:t>
      </w:r>
      <w:proofErr w:type="spellStart"/>
      <w:r>
        <w:t>cond</w:t>
      </w:r>
      <w:proofErr w:type="spellEnd"/>
      <w:proofErr w:type="gramEnd"/>
    </w:p>
    <w:p w14:paraId="170D30DE" w14:textId="77777777" w:rsidR="003A1D17" w:rsidRDefault="003A1D17" w:rsidP="003A1D17"/>
    <w:p w14:paraId="701869C5" w14:textId="77777777" w:rsidR="003A1D17" w:rsidRDefault="003A1D17" w:rsidP="003A1D17">
      <w:proofErr w:type="gramStart"/>
      <w:r>
        <w:t>load(</w:t>
      </w:r>
      <w:proofErr w:type="spellStart"/>
      <w:proofErr w:type="gramEnd"/>
      <w:r>
        <w:t>strcat</w:t>
      </w:r>
      <w:proofErr w:type="spellEnd"/>
      <w:r>
        <w:t>(</w:t>
      </w:r>
      <w:proofErr w:type="spellStart"/>
      <w:r>
        <w:t>gfPdkHome</w:t>
      </w:r>
      <w:proofErr w:type="spellEnd"/>
      <w:r>
        <w:t xml:space="preserve"> "V1.8_1.1HP/</w:t>
      </w:r>
      <w:proofErr w:type="spellStart"/>
      <w:r>
        <w:t>DesignEnv</w:t>
      </w:r>
      <w:proofErr w:type="spellEnd"/>
      <w:r>
        <w:t>/</w:t>
      </w:r>
      <w:proofErr w:type="spellStart"/>
      <w:r>
        <w:t>VirtuosoOA</w:t>
      </w:r>
      <w:proofErr w:type="spellEnd"/>
      <w:r>
        <w:t>/setup/ibmPdkBindkeys.il"))</w:t>
      </w:r>
    </w:p>
    <w:p w14:paraId="739EA273" w14:textId="77777777" w:rsidR="003A1D17" w:rsidRDefault="003A1D17" w:rsidP="003A1D17">
      <w:proofErr w:type="gramStart"/>
      <w:r>
        <w:t>;Uncomment</w:t>
      </w:r>
      <w:proofErr w:type="gramEnd"/>
      <w:r>
        <w:t xml:space="preserve"> below for CDS-type </w:t>
      </w:r>
      <w:proofErr w:type="spellStart"/>
      <w:r>
        <w:t>bindkeys</w:t>
      </w:r>
      <w:proofErr w:type="spellEnd"/>
    </w:p>
    <w:p w14:paraId="27CB0798" w14:textId="77777777" w:rsidR="003A1D17" w:rsidRDefault="003A1D17" w:rsidP="003A1D17">
      <w:proofErr w:type="gramStart"/>
      <w:r>
        <w:t>;load</w:t>
      </w:r>
      <w:proofErr w:type="gramEnd"/>
      <w:r>
        <w:t>(</w:t>
      </w:r>
      <w:proofErr w:type="spellStart"/>
      <w:r>
        <w:t>strcat</w:t>
      </w:r>
      <w:proofErr w:type="spellEnd"/>
      <w:r>
        <w:t>(</w:t>
      </w:r>
      <w:proofErr w:type="spellStart"/>
      <w:r>
        <w:t>gfPdkHome</w:t>
      </w:r>
      <w:proofErr w:type="spellEnd"/>
      <w:r>
        <w:t xml:space="preserve"> "V1.8_1.1HP/</w:t>
      </w:r>
      <w:proofErr w:type="spellStart"/>
      <w:r>
        <w:t>DesignEnv</w:t>
      </w:r>
      <w:proofErr w:type="spellEnd"/>
      <w:r>
        <w:t>/</w:t>
      </w:r>
      <w:proofErr w:type="spellStart"/>
      <w:r>
        <w:t>ViruosoOA</w:t>
      </w:r>
      <w:proofErr w:type="spellEnd"/>
      <w:r>
        <w:t>/setup/ibmPdkBindkeysCDS.il"))</w:t>
      </w:r>
    </w:p>
    <w:p w14:paraId="32EF28C3" w14:textId="77777777" w:rsidR="003A1D17" w:rsidRDefault="003A1D17" w:rsidP="003A1D17"/>
    <w:p w14:paraId="1BFB92D0" w14:textId="77777777" w:rsidR="003A1D17" w:rsidRDefault="003A1D17" w:rsidP="003A1D17">
      <w:r>
        <w:t>; simulation and model library setup</w:t>
      </w:r>
    </w:p>
    <w:p w14:paraId="1D3C0477" w14:textId="77777777" w:rsidR="003A1D17" w:rsidRDefault="003A1D17" w:rsidP="003A1D17">
      <w:proofErr w:type="spellStart"/>
      <w:r>
        <w:t>setShellEnvVar</w:t>
      </w:r>
      <w:proofErr w:type="spellEnd"/>
      <w:r>
        <w:t>("</w:t>
      </w:r>
      <w:proofErr w:type="spellStart"/>
      <w:r>
        <w:t>CDS_Netlisting_Mode</w:t>
      </w:r>
      <w:proofErr w:type="spellEnd"/>
      <w:r>
        <w:t>=Analog")</w:t>
      </w:r>
    </w:p>
    <w:p w14:paraId="228406F9" w14:textId="77777777" w:rsidR="003A1D17" w:rsidRDefault="003A1D17" w:rsidP="003A1D17">
      <w:proofErr w:type="spellStart"/>
      <w:r>
        <w:t>setShellEnvVar</w:t>
      </w:r>
      <w:proofErr w:type="spellEnd"/>
      <w:r>
        <w:t>("CDS_AUTO_64BIT=ALL")</w:t>
      </w:r>
    </w:p>
    <w:p w14:paraId="3E0C4BB5" w14:textId="77777777" w:rsidR="003A1D17" w:rsidRDefault="003A1D17" w:rsidP="003A1D17">
      <w:proofErr w:type="spellStart"/>
      <w:proofErr w:type="gramStart"/>
      <w:r>
        <w:t>cdsSetNetlistMode</w:t>
      </w:r>
      <w:proofErr w:type="spellEnd"/>
      <w:r>
        <w:t>(</w:t>
      </w:r>
      <w:proofErr w:type="gramEnd"/>
      <w:r>
        <w:t>)</w:t>
      </w:r>
    </w:p>
    <w:p w14:paraId="78C14301" w14:textId="77777777" w:rsidR="003A1D17" w:rsidRDefault="003A1D17" w:rsidP="003A1D17"/>
    <w:p w14:paraId="29347EEB" w14:textId="77777777" w:rsidR="003A1D17" w:rsidRDefault="003A1D17" w:rsidP="003A1D17">
      <w:proofErr w:type="spellStart"/>
      <w:proofErr w:type="gramStart"/>
      <w:r>
        <w:t>envSetVal</w:t>
      </w:r>
      <w:proofErr w:type="spellEnd"/>
      <w:r>
        <w:t>(</w:t>
      </w:r>
      <w:proofErr w:type="gramEnd"/>
      <w:r>
        <w:t>"</w:t>
      </w:r>
      <w:proofErr w:type="spellStart"/>
      <w:r>
        <w:t>spectre.envOpts</w:t>
      </w:r>
      <w:proofErr w:type="spellEnd"/>
      <w:r>
        <w:t>" "</w:t>
      </w:r>
      <w:proofErr w:type="spellStart"/>
      <w:r>
        <w:t>modelFiles</w:t>
      </w:r>
      <w:proofErr w:type="spellEnd"/>
      <w:r>
        <w:t>" 'string</w:t>
      </w:r>
    </w:p>
    <w:p w14:paraId="5DF5B318" w14:textId="77777777" w:rsidR="003A1D17" w:rsidRDefault="003A1D17" w:rsidP="003A1D17">
      <w:r>
        <w:t xml:space="preserve">  </w:t>
      </w:r>
      <w:proofErr w:type="spellStart"/>
      <w:proofErr w:type="gramStart"/>
      <w:r>
        <w:t>strcat</w:t>
      </w:r>
      <w:proofErr w:type="spellEnd"/>
      <w:r>
        <w:t>(</w:t>
      </w:r>
      <w:proofErr w:type="gramEnd"/>
    </w:p>
    <w:p w14:paraId="35E482A0" w14:textId="77777777" w:rsidR="003A1D17" w:rsidRDefault="003A1D17" w:rsidP="003A1D17">
      <w:r>
        <w:t xml:space="preserve">    </w:t>
      </w:r>
      <w:proofErr w:type="spellStart"/>
      <w:r>
        <w:t>gfPdkHome</w:t>
      </w:r>
      <w:proofErr w:type="spellEnd"/>
      <w:r>
        <w:t xml:space="preserve"> "V1.8_1.1HP/Models/</w:t>
      </w:r>
      <w:proofErr w:type="spellStart"/>
      <w:r>
        <w:t>Spectre</w:t>
      </w:r>
      <w:proofErr w:type="spellEnd"/>
      <w:r>
        <w:t>/models/</w:t>
      </w:r>
      <w:proofErr w:type="spellStart"/>
      <w:r>
        <w:t>design.scs</w:t>
      </w:r>
      <w:proofErr w:type="spellEnd"/>
      <w:r>
        <w:t xml:space="preserve"> "</w:t>
      </w:r>
    </w:p>
    <w:p w14:paraId="1A7404FA" w14:textId="77777777" w:rsidR="003A1D17" w:rsidRDefault="003A1D17" w:rsidP="003A1D17">
      <w:r>
        <w:t xml:space="preserve">    </w:t>
      </w:r>
      <w:proofErr w:type="spellStart"/>
      <w:r>
        <w:t>gfPdkHome</w:t>
      </w:r>
      <w:proofErr w:type="spellEnd"/>
      <w:r>
        <w:t xml:space="preserve"> "V1.8_1.1HP/Models/</w:t>
      </w:r>
      <w:proofErr w:type="spellStart"/>
      <w:r>
        <w:t>Spectre</w:t>
      </w:r>
      <w:proofErr w:type="spellEnd"/>
      <w:r>
        <w:t>/models/</w:t>
      </w:r>
      <w:proofErr w:type="spellStart"/>
      <w:r>
        <w:t>allModels.scs</w:t>
      </w:r>
      <w:proofErr w:type="spellEnd"/>
      <w:r>
        <w:t>")</w:t>
      </w:r>
    </w:p>
    <w:p w14:paraId="6FEF9DEB" w14:textId="77777777" w:rsidR="003A1D17" w:rsidRDefault="003A1D17" w:rsidP="003A1D17">
      <w:r>
        <w:t>)</w:t>
      </w:r>
    </w:p>
    <w:p w14:paraId="568A3BED" w14:textId="77777777" w:rsidR="003A1D17" w:rsidRDefault="003A1D17" w:rsidP="003A1D17">
      <w:proofErr w:type="spellStart"/>
      <w:proofErr w:type="gramStart"/>
      <w:r>
        <w:t>envSetVal</w:t>
      </w:r>
      <w:proofErr w:type="spellEnd"/>
      <w:r>
        <w:t>(</w:t>
      </w:r>
      <w:proofErr w:type="gramEnd"/>
      <w:r>
        <w:t>"</w:t>
      </w:r>
      <w:proofErr w:type="spellStart"/>
      <w:r>
        <w:t>spectre.envOpts</w:t>
      </w:r>
      <w:proofErr w:type="spellEnd"/>
      <w:r>
        <w:t>" "</w:t>
      </w:r>
      <w:proofErr w:type="spellStart"/>
      <w:r>
        <w:t>includePath</w:t>
      </w:r>
      <w:proofErr w:type="spellEnd"/>
      <w:r>
        <w:t xml:space="preserve">" 'string </w:t>
      </w:r>
      <w:proofErr w:type="spellStart"/>
      <w:r>
        <w:t>strcat</w:t>
      </w:r>
      <w:proofErr w:type="spellEnd"/>
      <w:r>
        <w:t>(</w:t>
      </w:r>
      <w:proofErr w:type="spellStart"/>
      <w:r>
        <w:t>gfPdkHome</w:t>
      </w:r>
      <w:proofErr w:type="spellEnd"/>
      <w:r>
        <w:t xml:space="preserve"> "V1.8_1.1HP/Models/</w:t>
      </w:r>
      <w:proofErr w:type="spellStart"/>
      <w:r>
        <w:t>Spectre</w:t>
      </w:r>
      <w:proofErr w:type="spellEnd"/>
      <w:r>
        <w:t>/models"))</w:t>
      </w:r>
    </w:p>
    <w:p w14:paraId="1029E12C" w14:textId="77777777" w:rsidR="003A1D17" w:rsidRDefault="003A1D17" w:rsidP="003A1D17"/>
    <w:p w14:paraId="31B001F1" w14:textId="77777777" w:rsidR="003A1D17" w:rsidRDefault="003A1D17" w:rsidP="003A1D17">
      <w:proofErr w:type="spellStart"/>
      <w:proofErr w:type="gramStart"/>
      <w:r>
        <w:t>envSetVal</w:t>
      </w:r>
      <w:proofErr w:type="spellEnd"/>
      <w:r>
        <w:t>(</w:t>
      </w:r>
      <w:proofErr w:type="gramEnd"/>
      <w:r>
        <w:t>"</w:t>
      </w:r>
      <w:proofErr w:type="spellStart"/>
      <w:r>
        <w:t>hspice.envOpts</w:t>
      </w:r>
      <w:proofErr w:type="spellEnd"/>
      <w:r>
        <w:t>" "</w:t>
      </w:r>
      <w:proofErr w:type="spellStart"/>
      <w:r>
        <w:t>modelFiles</w:t>
      </w:r>
      <w:proofErr w:type="spellEnd"/>
      <w:r>
        <w:t>" 'string</w:t>
      </w:r>
    </w:p>
    <w:p w14:paraId="484753CA" w14:textId="77777777" w:rsidR="003A1D17" w:rsidRDefault="003A1D17" w:rsidP="003A1D17">
      <w:r>
        <w:t xml:space="preserve">  </w:t>
      </w:r>
      <w:proofErr w:type="spellStart"/>
      <w:proofErr w:type="gramStart"/>
      <w:r>
        <w:t>strcat</w:t>
      </w:r>
      <w:proofErr w:type="spellEnd"/>
      <w:r>
        <w:t>(</w:t>
      </w:r>
      <w:proofErr w:type="gramEnd"/>
    </w:p>
    <w:p w14:paraId="73665308" w14:textId="77777777" w:rsidR="003A1D17" w:rsidRDefault="003A1D17" w:rsidP="003A1D17">
      <w:r>
        <w:t xml:space="preserve">    </w:t>
      </w:r>
      <w:proofErr w:type="spellStart"/>
      <w:r>
        <w:t>gfPdkHome</w:t>
      </w:r>
      <w:proofErr w:type="spellEnd"/>
      <w:r>
        <w:t xml:space="preserve"> "V1.8_1.1HP/Models/HSPICE/models/</w:t>
      </w:r>
      <w:proofErr w:type="spellStart"/>
      <w:r>
        <w:t>design.inv</w:t>
      </w:r>
      <w:proofErr w:type="spellEnd"/>
      <w:r>
        <w:t xml:space="preserve"> "</w:t>
      </w:r>
    </w:p>
    <w:p w14:paraId="378C5444" w14:textId="77777777" w:rsidR="003A1D17" w:rsidRDefault="003A1D17" w:rsidP="003A1D17">
      <w:r>
        <w:t xml:space="preserve">    </w:t>
      </w:r>
      <w:proofErr w:type="spellStart"/>
      <w:r>
        <w:t>gfPdkHome</w:t>
      </w:r>
      <w:proofErr w:type="spellEnd"/>
      <w:r>
        <w:t xml:space="preserve"> "V1.8_1.1HP/Models/HSPICE/models/allModels.inc")</w:t>
      </w:r>
    </w:p>
    <w:p w14:paraId="1D898002" w14:textId="77777777" w:rsidR="003A1D17" w:rsidRDefault="003A1D17" w:rsidP="003A1D17">
      <w:r>
        <w:lastRenderedPageBreak/>
        <w:t>)</w:t>
      </w:r>
    </w:p>
    <w:p w14:paraId="3F009542" w14:textId="77777777" w:rsidR="003A1D17" w:rsidRDefault="003A1D17" w:rsidP="003A1D17"/>
    <w:p w14:paraId="146AD83A" w14:textId="77777777" w:rsidR="003A1D17" w:rsidRDefault="003A1D17" w:rsidP="003A1D17">
      <w:r>
        <w:t xml:space="preserve">; Load </w:t>
      </w:r>
      <w:proofErr w:type="spellStart"/>
      <w:r>
        <w:t>Calibre</w:t>
      </w:r>
      <w:proofErr w:type="spellEnd"/>
      <w:r>
        <w:t xml:space="preserve"> SKILL interface if environment </w:t>
      </w:r>
      <w:proofErr w:type="spellStart"/>
      <w:r>
        <w:t>var</w:t>
      </w:r>
      <w:proofErr w:type="spellEnd"/>
      <w:r>
        <w:t xml:space="preserve"> is set</w:t>
      </w:r>
    </w:p>
    <w:p w14:paraId="61F5D4FA" w14:textId="77777777" w:rsidR="003A1D17" w:rsidRDefault="003A1D17" w:rsidP="003A1D17">
      <w:proofErr w:type="spellStart"/>
      <w:r>
        <w:t>mgc_home</w:t>
      </w:r>
      <w:proofErr w:type="spellEnd"/>
      <w:r>
        <w:t xml:space="preserve"> = </w:t>
      </w:r>
      <w:proofErr w:type="spellStart"/>
      <w:r>
        <w:t>getShellEnvVar</w:t>
      </w:r>
      <w:proofErr w:type="spellEnd"/>
      <w:r>
        <w:t>("MGC_HOME")</w:t>
      </w:r>
    </w:p>
    <w:p w14:paraId="2EF86598" w14:textId="77777777" w:rsidR="003A1D17" w:rsidRDefault="003A1D17" w:rsidP="003A1D17">
      <w:proofErr w:type="gramStart"/>
      <w:r>
        <w:t xml:space="preserve">if( </w:t>
      </w:r>
      <w:proofErr w:type="spellStart"/>
      <w:r>
        <w:t>mgc</w:t>
      </w:r>
      <w:proofErr w:type="gramEnd"/>
      <w:r>
        <w:t>_home</w:t>
      </w:r>
      <w:proofErr w:type="spellEnd"/>
      <w:r>
        <w:t xml:space="preserve"> &amp;&amp; </w:t>
      </w:r>
      <w:proofErr w:type="spellStart"/>
      <w:r>
        <w:t>isDir</w:t>
      </w:r>
      <w:proofErr w:type="spellEnd"/>
      <w:r>
        <w:t>(</w:t>
      </w:r>
      <w:proofErr w:type="spellStart"/>
      <w:r>
        <w:t>mgc_home</w:t>
      </w:r>
      <w:proofErr w:type="spellEnd"/>
      <w:r>
        <w:t xml:space="preserve">) &amp;&amp; </w:t>
      </w:r>
      <w:proofErr w:type="spellStart"/>
      <w:r>
        <w:t>isReadable</w:t>
      </w:r>
      <w:proofErr w:type="spellEnd"/>
      <w:r>
        <w:t>(</w:t>
      </w:r>
      <w:proofErr w:type="spellStart"/>
      <w:r>
        <w:t>mgc_home</w:t>
      </w:r>
      <w:proofErr w:type="spellEnd"/>
      <w:r>
        <w:t>) then</w:t>
      </w:r>
    </w:p>
    <w:p w14:paraId="0A5E4BD8" w14:textId="77777777" w:rsidR="003A1D17" w:rsidRDefault="003A1D17" w:rsidP="003A1D17">
      <w:r>
        <w:t xml:space="preserve">  ; Load </w:t>
      </w:r>
      <w:proofErr w:type="spellStart"/>
      <w:r>
        <w:t>calibre.skl</w:t>
      </w:r>
      <w:proofErr w:type="spellEnd"/>
      <w:r>
        <w:t xml:space="preserve"> for Cadence versions 4.4 and greater</w:t>
      </w:r>
    </w:p>
    <w:p w14:paraId="5E9045DB" w14:textId="77777777" w:rsidR="003A1D17" w:rsidRDefault="003A1D17" w:rsidP="003A1D17">
      <w:r>
        <w:t xml:space="preserve">  </w:t>
      </w:r>
      <w:proofErr w:type="gramStart"/>
      <w:r>
        <w:t>load(</w:t>
      </w:r>
      <w:proofErr w:type="spellStart"/>
      <w:proofErr w:type="gramEnd"/>
      <w:r>
        <w:t>strcat</w:t>
      </w:r>
      <w:proofErr w:type="spellEnd"/>
      <w:r>
        <w:t>(</w:t>
      </w:r>
      <w:proofErr w:type="spellStart"/>
      <w:r>
        <w:t>mgc_home</w:t>
      </w:r>
      <w:proofErr w:type="spellEnd"/>
      <w:r>
        <w:t xml:space="preserve"> "/shared/</w:t>
      </w:r>
      <w:proofErr w:type="spellStart"/>
      <w:r>
        <w:t>pkgs</w:t>
      </w:r>
      <w:proofErr w:type="spellEnd"/>
      <w:r>
        <w:t>/</w:t>
      </w:r>
      <w:proofErr w:type="spellStart"/>
      <w:r>
        <w:t>icv</w:t>
      </w:r>
      <w:proofErr w:type="spellEnd"/>
      <w:r>
        <w:t>/tools/</w:t>
      </w:r>
      <w:proofErr w:type="spellStart"/>
      <w:r>
        <w:t>queryskl</w:t>
      </w:r>
      <w:proofErr w:type="spellEnd"/>
      <w:r>
        <w:t>/</w:t>
      </w:r>
      <w:proofErr w:type="spellStart"/>
      <w:r>
        <w:t>calibre.skl</w:t>
      </w:r>
      <w:proofErr w:type="spellEnd"/>
      <w:r>
        <w:t>"))</w:t>
      </w:r>
    </w:p>
    <w:p w14:paraId="5FD4B8B9" w14:textId="77777777" w:rsidR="003A1D17" w:rsidRDefault="003A1D17" w:rsidP="003A1D17">
      <w:r>
        <w:t>else</w:t>
      </w:r>
    </w:p>
    <w:p w14:paraId="7EBF8D0F" w14:textId="77777777" w:rsidR="003A1D17" w:rsidRDefault="003A1D17" w:rsidP="003A1D17">
      <w:r>
        <w:t xml:space="preserve">  ; MGC_HOME is not set</w:t>
      </w:r>
    </w:p>
    <w:p w14:paraId="15938252" w14:textId="77777777" w:rsidR="003A1D17" w:rsidRDefault="003A1D17" w:rsidP="003A1D17">
      <w:r>
        <w:t xml:space="preserve">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</w:t>
      </w:r>
      <w:proofErr w:type="spellStart"/>
      <w:r>
        <w:t>Calibre</w:t>
      </w:r>
      <w:proofErr w:type="spellEnd"/>
      <w:r>
        <w:t xml:space="preserve"> SKILL interface not loaded.\n")</w:t>
      </w:r>
    </w:p>
    <w:p w14:paraId="56FB3FA8" w14:textId="77777777" w:rsidR="003A1D17" w:rsidRDefault="003A1D17" w:rsidP="003A1D17">
      <w:r>
        <w:t>)</w:t>
      </w:r>
    </w:p>
    <w:p w14:paraId="7FC5EEE3" w14:textId="77777777" w:rsidR="00EC3705" w:rsidRDefault="003A1D17" w:rsidP="003A1D17">
      <w:r>
        <w:t xml:space="preserve">; End of </w:t>
      </w:r>
      <w:proofErr w:type="spellStart"/>
      <w:r>
        <w:t>Calibre</w:t>
      </w:r>
      <w:proofErr w:type="spellEnd"/>
      <w:r>
        <w:t xml:space="preserve"> SKILL interface</w:t>
      </w:r>
      <w:bookmarkStart w:id="0" w:name="_GoBack"/>
      <w:bookmarkEnd w:id="0"/>
    </w:p>
    <w:sectPr w:rsidR="00EC3705" w:rsidSect="00EC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17"/>
    <w:rsid w:val="003A1D17"/>
    <w:rsid w:val="00EC3705"/>
    <w:rsid w:val="00E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FBE5F"/>
  <w15:chartTrackingRefBased/>
  <w15:docId w15:val="{C308E957-84ED-2747-91E4-FDC2898E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Tuni,Wako Godana</dc:creator>
  <cp:keywords/>
  <dc:description/>
  <cp:lastModifiedBy>Tuni,Wako Godana</cp:lastModifiedBy>
  <cp:revision>1</cp:revision>
  <dcterms:created xsi:type="dcterms:W3CDTF">2018-12-12T14:54:00Z</dcterms:created>
  <dcterms:modified xsi:type="dcterms:W3CDTF">2018-12-12T14:55:00Z</dcterms:modified>
</cp:coreProperties>
</file>